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FD" w:rsidRDefault="00BF6B0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E5FFD" w:rsidRDefault="00BF6B0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E5FFD" w:rsidRDefault="000E5FF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E5FFD" w:rsidRDefault="000E5FF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E5FFD" w:rsidRDefault="00BF6B0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E5FFD" w:rsidRDefault="000E5FF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E5FFD" w:rsidRDefault="000E5FF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E5FFD" w:rsidRDefault="000E5FFD">
      <w:pPr>
        <w:sectPr w:rsidR="000E5FF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5"/>
        <w:gridCol w:w="1185"/>
      </w:tblGrid>
      <w:tr w:rsidR="000E5FF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E5FFD" w:rsidRDefault="00A97F74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2020 г.</w:t>
            </w:r>
          </w:p>
        </w:tc>
        <w:tc>
          <w:tcPr>
            <w:tcW w:w="5099" w:type="dxa"/>
            <w:shd w:val="clear" w:color="auto" w:fill="auto"/>
          </w:tcPr>
          <w:p w:rsidR="000E5FFD" w:rsidRPr="00BF6B0E" w:rsidRDefault="00BF6B0E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F6B0E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5" w:type="dxa"/>
            <w:shd w:val="clear" w:color="auto" w:fill="auto"/>
          </w:tcPr>
          <w:p w:rsidR="000E5FFD" w:rsidRDefault="00BF6B0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shd w:val="clear" w:color="auto" w:fill="auto"/>
          </w:tcPr>
          <w:p w:rsidR="000E5FFD" w:rsidRDefault="00A97F74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238-па</w:t>
            </w:r>
          </w:p>
        </w:tc>
      </w:tr>
    </w:tbl>
    <w:p w:rsidR="000E5FFD" w:rsidRDefault="000E5FFD"/>
    <w:p w:rsidR="000E5FFD" w:rsidRDefault="000E5FFD">
      <w:pPr>
        <w:sectPr w:rsidR="000E5FF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E5FFD" w:rsidRDefault="000E5FFD">
      <w:pPr>
        <w:tabs>
          <w:tab w:val="left" w:pos="8041"/>
        </w:tabs>
        <w:ind w:firstLine="748"/>
      </w:pPr>
    </w:p>
    <w:p w:rsidR="000E5FFD" w:rsidRDefault="000E5FFD">
      <w:pPr>
        <w:tabs>
          <w:tab w:val="left" w:pos="8041"/>
        </w:tabs>
        <w:ind w:firstLine="748"/>
      </w:pPr>
    </w:p>
    <w:p w:rsidR="000E5FFD" w:rsidRDefault="000E5FFD">
      <w:pPr>
        <w:sectPr w:rsidR="000E5FF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E5FFD" w:rsidRPr="00BF6B0E" w:rsidRDefault="00BF6B0E">
      <w:pPr>
        <w:shd w:val="clear" w:color="auto" w:fill="FFFFFF"/>
        <w:jc w:val="center"/>
      </w:pPr>
      <w:r w:rsidRPr="00BF6B0E">
        <w:rPr>
          <w:b/>
          <w:bCs/>
          <w:spacing w:val="-1"/>
          <w:sz w:val="25"/>
          <w:szCs w:val="25"/>
        </w:rPr>
        <w:t xml:space="preserve">О внесении изменений в постановление администрации Арсеньевского городского округа от 21 ноября 2019 года № 846-па «Об утверждении </w:t>
      </w:r>
    </w:p>
    <w:p w:rsidR="000E5FFD" w:rsidRPr="00BF6B0E" w:rsidRDefault="00BF6B0E">
      <w:pPr>
        <w:shd w:val="clear" w:color="auto" w:fill="FFFFFF"/>
        <w:jc w:val="center"/>
      </w:pPr>
      <w:r w:rsidRPr="00BF6B0E">
        <w:rPr>
          <w:b/>
          <w:bCs/>
          <w:spacing w:val="-1"/>
          <w:sz w:val="25"/>
          <w:szCs w:val="25"/>
        </w:rPr>
        <w:t>административного регламента предоставления муниципальной услуги «Выдача градостроительных планов земельных участков»</w:t>
      </w:r>
    </w:p>
    <w:p w:rsidR="000E5FFD" w:rsidRPr="00BF6B0E" w:rsidRDefault="000E5FFD">
      <w:pPr>
        <w:ind w:firstLine="0"/>
        <w:rPr>
          <w:sz w:val="25"/>
          <w:szCs w:val="25"/>
        </w:rPr>
      </w:pPr>
    </w:p>
    <w:p w:rsidR="000E5FFD" w:rsidRPr="00BF6B0E" w:rsidRDefault="00BF6B0E">
      <w:pPr>
        <w:tabs>
          <w:tab w:val="left" w:pos="709"/>
        </w:tabs>
        <w:spacing w:line="360" w:lineRule="auto"/>
      </w:pPr>
      <w:r w:rsidRPr="00BF6B0E">
        <w:rPr>
          <w:sz w:val="25"/>
          <w:szCs w:val="25"/>
        </w:rPr>
        <w:t xml:space="preserve">В соответствии с Градостроительным кодексом Российской Федерации, Федеральным </w:t>
      </w:r>
      <w:r w:rsidRPr="00BF6B0E">
        <w:rPr>
          <w:color w:val="000000"/>
          <w:sz w:val="25"/>
          <w:szCs w:val="25"/>
        </w:rPr>
        <w:t xml:space="preserve">законом </w:t>
      </w:r>
      <w:r w:rsidRPr="00BF6B0E">
        <w:rPr>
          <w:sz w:val="25"/>
          <w:szCs w:val="25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E5FFD" w:rsidRPr="00BF6B0E" w:rsidRDefault="000E5FFD">
      <w:pPr>
        <w:tabs>
          <w:tab w:val="left" w:pos="709"/>
        </w:tabs>
        <w:ind w:firstLine="0"/>
        <w:rPr>
          <w:sz w:val="25"/>
          <w:szCs w:val="25"/>
        </w:rPr>
      </w:pPr>
    </w:p>
    <w:p w:rsidR="000E5FFD" w:rsidRPr="00BF6B0E" w:rsidRDefault="000E5FFD">
      <w:pPr>
        <w:tabs>
          <w:tab w:val="left" w:pos="709"/>
        </w:tabs>
        <w:ind w:firstLine="0"/>
        <w:rPr>
          <w:sz w:val="25"/>
          <w:szCs w:val="25"/>
        </w:rPr>
      </w:pPr>
    </w:p>
    <w:p w:rsidR="000E5FFD" w:rsidRPr="00BF6B0E" w:rsidRDefault="00BF6B0E">
      <w:pPr>
        <w:ind w:firstLine="0"/>
        <w:rPr>
          <w:sz w:val="25"/>
          <w:szCs w:val="25"/>
        </w:rPr>
      </w:pPr>
      <w:r w:rsidRPr="00BF6B0E">
        <w:rPr>
          <w:sz w:val="25"/>
          <w:szCs w:val="25"/>
        </w:rPr>
        <w:t>ПОСТАНОВЛЯЕТ:</w:t>
      </w:r>
    </w:p>
    <w:p w:rsidR="000E5FFD" w:rsidRPr="00BF6B0E" w:rsidRDefault="000E5FFD">
      <w:pPr>
        <w:ind w:firstLine="0"/>
        <w:rPr>
          <w:sz w:val="25"/>
          <w:szCs w:val="25"/>
        </w:rPr>
      </w:pPr>
    </w:p>
    <w:p w:rsidR="000E5FFD" w:rsidRPr="00BF6B0E" w:rsidRDefault="000E5FFD">
      <w:pPr>
        <w:ind w:firstLine="0"/>
        <w:rPr>
          <w:sz w:val="25"/>
          <w:szCs w:val="25"/>
        </w:rPr>
      </w:pPr>
    </w:p>
    <w:p w:rsidR="000E5FFD" w:rsidRPr="00BF6B0E" w:rsidRDefault="00BF6B0E">
      <w:pPr>
        <w:tabs>
          <w:tab w:val="left" w:pos="709"/>
        </w:tabs>
        <w:spacing w:line="360" w:lineRule="auto"/>
      </w:pPr>
      <w:r w:rsidRPr="00BF6B0E">
        <w:rPr>
          <w:rFonts w:eastAsia="Calibri"/>
          <w:bCs/>
          <w:sz w:val="25"/>
          <w:szCs w:val="25"/>
        </w:rPr>
        <w:t xml:space="preserve">1. Внести в административный регламент предоставления муниципальной </w:t>
      </w:r>
      <w:proofErr w:type="gramStart"/>
      <w:r w:rsidRPr="00BF6B0E">
        <w:rPr>
          <w:rFonts w:eastAsia="Calibri"/>
          <w:bCs/>
          <w:sz w:val="25"/>
          <w:szCs w:val="25"/>
        </w:rPr>
        <w:t>услуги  «</w:t>
      </w:r>
      <w:proofErr w:type="gramEnd"/>
      <w:r w:rsidRPr="00BF6B0E">
        <w:rPr>
          <w:rFonts w:eastAsia="Calibri"/>
          <w:bCs/>
          <w:sz w:val="25"/>
          <w:szCs w:val="25"/>
        </w:rPr>
        <w:t>Выдача градостроительных планов земельных участков», утвержденный   постановлением администрации Арсеньевского городского округа от 21 ноября 2019 года № 846-па (в редакции постановления администрации Арсеньевского городского округа от 03 февраля 2020 года № 68-па), следующие изменения:</w:t>
      </w:r>
    </w:p>
    <w:p w:rsidR="000E5FFD" w:rsidRPr="00BF6B0E" w:rsidRDefault="00BF6B0E">
      <w:pPr>
        <w:tabs>
          <w:tab w:val="left" w:pos="709"/>
        </w:tabs>
        <w:spacing w:line="360" w:lineRule="auto"/>
      </w:pPr>
      <w:r w:rsidRPr="00BF6B0E">
        <w:rPr>
          <w:rFonts w:eastAsia="Calibri"/>
          <w:bCs/>
          <w:sz w:val="25"/>
          <w:szCs w:val="25"/>
        </w:rPr>
        <w:t>1.1. Дополнить подпункт 6.3 пункта 6 абзацем четвертым следующего содержания:</w:t>
      </w:r>
    </w:p>
    <w:p w:rsidR="000E5FFD" w:rsidRPr="00BF6B0E" w:rsidRDefault="00BF6B0E">
      <w:pPr>
        <w:tabs>
          <w:tab w:val="left" w:pos="709"/>
        </w:tabs>
        <w:spacing w:line="360" w:lineRule="auto"/>
      </w:pPr>
      <w:r w:rsidRPr="00BF6B0E">
        <w:rPr>
          <w:rFonts w:eastAsia="Calibri"/>
          <w:bCs/>
          <w:sz w:val="25"/>
          <w:szCs w:val="25"/>
        </w:rPr>
        <w:lastRenderedPageBreak/>
        <w:t>«; выдается в форме электронного документа, подписанного электронной подписью, в случае, если это указано в заявлении о предоставлении услуги, кроме случаев выдачи результата предоставления услуги через МФЦ».</w:t>
      </w:r>
    </w:p>
    <w:p w:rsidR="000E5FFD" w:rsidRPr="00BF6B0E" w:rsidRDefault="00BF6B0E">
      <w:pPr>
        <w:tabs>
          <w:tab w:val="left" w:pos="709"/>
        </w:tabs>
        <w:spacing w:line="360" w:lineRule="auto"/>
      </w:pPr>
      <w:r w:rsidRPr="00BF6B0E">
        <w:rPr>
          <w:rFonts w:eastAsia="Calibri"/>
          <w:bCs/>
          <w:color w:val="000000" w:themeColor="text1"/>
          <w:sz w:val="25"/>
          <w:szCs w:val="25"/>
        </w:rPr>
        <w:t>1.2. Исключить в абзаце «а)» подпункта 9.2 пункта 9 слова «, либо приложение        № 3.1».</w:t>
      </w:r>
    </w:p>
    <w:p w:rsidR="000E5FFD" w:rsidRPr="00BF6B0E" w:rsidRDefault="00BF6B0E">
      <w:pPr>
        <w:tabs>
          <w:tab w:val="left" w:pos="709"/>
        </w:tabs>
        <w:spacing w:line="360" w:lineRule="auto"/>
      </w:pPr>
      <w:r w:rsidRPr="00BF6B0E">
        <w:rPr>
          <w:color w:val="000000" w:themeColor="text1"/>
          <w:sz w:val="25"/>
          <w:szCs w:val="25"/>
        </w:rPr>
        <w:t xml:space="preserve">1.3. Изложить приложение № 3 </w:t>
      </w:r>
      <w:bookmarkStart w:id="0" w:name="__DdeLink__2773_472444884"/>
      <w:r w:rsidRPr="00BF6B0E">
        <w:rPr>
          <w:color w:val="000000" w:themeColor="text1"/>
          <w:sz w:val="25"/>
          <w:szCs w:val="25"/>
        </w:rPr>
        <w:t>к административному регламенту предоставления муниципальной услуги «Выдача градостроительных планов земельных участков» в прилагаемой редакции.</w:t>
      </w:r>
      <w:bookmarkEnd w:id="0"/>
    </w:p>
    <w:p w:rsidR="000E5FFD" w:rsidRPr="00BF6B0E" w:rsidRDefault="00BF6B0E">
      <w:pPr>
        <w:tabs>
          <w:tab w:val="left" w:pos="709"/>
        </w:tabs>
        <w:spacing w:line="360" w:lineRule="auto"/>
      </w:pPr>
      <w:r w:rsidRPr="00BF6B0E">
        <w:rPr>
          <w:color w:val="000000" w:themeColor="text1"/>
          <w:sz w:val="25"/>
          <w:szCs w:val="25"/>
        </w:rPr>
        <w:t>1.4. Исключить приложение № 3.1 к административному регламенту предоставления муниципальной услуги «Выдача градостроительных планов земельных участков».</w:t>
      </w:r>
    </w:p>
    <w:p w:rsidR="000E5FFD" w:rsidRPr="00BF6B0E" w:rsidRDefault="00BF6B0E">
      <w:pPr>
        <w:tabs>
          <w:tab w:val="left" w:pos="709"/>
        </w:tabs>
        <w:spacing w:line="360" w:lineRule="auto"/>
      </w:pPr>
      <w:r w:rsidRPr="00BF6B0E">
        <w:rPr>
          <w:rFonts w:eastAsia="Calibri"/>
          <w:bCs/>
          <w:sz w:val="25"/>
          <w:szCs w:val="25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0E5FFD" w:rsidRPr="00BF6B0E" w:rsidRDefault="00BF6B0E">
      <w:pPr>
        <w:tabs>
          <w:tab w:val="left" w:pos="709"/>
        </w:tabs>
        <w:spacing w:line="360" w:lineRule="auto"/>
      </w:pPr>
      <w:r w:rsidRPr="00BF6B0E">
        <w:rPr>
          <w:sz w:val="25"/>
          <w:szCs w:val="25"/>
        </w:rPr>
        <w:t>3. Настоящее постановление вступает в силу после его официального опубликования.</w:t>
      </w:r>
    </w:p>
    <w:p w:rsidR="000E5FFD" w:rsidRPr="00BF6B0E" w:rsidRDefault="000E5FFD">
      <w:pPr>
        <w:tabs>
          <w:tab w:val="left" w:pos="709"/>
        </w:tabs>
        <w:spacing w:line="360" w:lineRule="auto"/>
        <w:rPr>
          <w:sz w:val="25"/>
          <w:szCs w:val="25"/>
        </w:rPr>
      </w:pPr>
    </w:p>
    <w:p w:rsidR="000E5FFD" w:rsidRPr="00BF6B0E" w:rsidRDefault="000E5FFD">
      <w:pPr>
        <w:tabs>
          <w:tab w:val="left" w:pos="709"/>
        </w:tabs>
        <w:spacing w:line="360" w:lineRule="auto"/>
        <w:rPr>
          <w:sz w:val="25"/>
          <w:szCs w:val="25"/>
        </w:rPr>
      </w:pPr>
    </w:p>
    <w:p w:rsidR="000E5FFD" w:rsidRPr="00BF6B0E" w:rsidRDefault="000E5FFD">
      <w:pPr>
        <w:tabs>
          <w:tab w:val="left" w:pos="709"/>
        </w:tabs>
        <w:spacing w:line="360" w:lineRule="auto"/>
        <w:rPr>
          <w:sz w:val="25"/>
          <w:szCs w:val="25"/>
        </w:rPr>
      </w:pPr>
    </w:p>
    <w:p w:rsidR="000E5FFD" w:rsidRPr="00BF6B0E" w:rsidRDefault="00BF6B0E">
      <w:pPr>
        <w:tabs>
          <w:tab w:val="left" w:pos="709"/>
        </w:tabs>
        <w:ind w:firstLine="0"/>
      </w:pPr>
      <w:proofErr w:type="spellStart"/>
      <w:r w:rsidRPr="00BF6B0E">
        <w:rPr>
          <w:sz w:val="25"/>
          <w:szCs w:val="25"/>
        </w:rPr>
        <w:t>Врио</w:t>
      </w:r>
      <w:proofErr w:type="spellEnd"/>
      <w:r w:rsidRPr="00BF6B0E">
        <w:rPr>
          <w:sz w:val="25"/>
          <w:szCs w:val="25"/>
        </w:rPr>
        <w:t xml:space="preserve"> Главы городского округа </w:t>
      </w:r>
      <w:r w:rsidRPr="00BF6B0E">
        <w:rPr>
          <w:sz w:val="25"/>
          <w:szCs w:val="25"/>
        </w:rPr>
        <w:tab/>
        <w:t xml:space="preserve">                                                                             </w:t>
      </w:r>
      <w:proofErr w:type="spellStart"/>
      <w:r w:rsidRPr="00BF6B0E">
        <w:rPr>
          <w:sz w:val="25"/>
          <w:szCs w:val="25"/>
        </w:rPr>
        <w:t>В.С.Пивень</w:t>
      </w:r>
      <w:proofErr w:type="spellEnd"/>
    </w:p>
    <w:p w:rsidR="000438D8" w:rsidRDefault="000438D8">
      <w:pPr>
        <w:tabs>
          <w:tab w:val="left" w:pos="709"/>
        </w:tabs>
        <w:ind w:firstLine="0"/>
      </w:pPr>
    </w:p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Pr="000438D8" w:rsidRDefault="000438D8" w:rsidP="000438D8"/>
    <w:p w:rsidR="000438D8" w:rsidRDefault="000438D8" w:rsidP="000438D8"/>
    <w:p w:rsidR="000438D8" w:rsidRDefault="000438D8" w:rsidP="000438D8"/>
    <w:p w:rsidR="000E5FFD" w:rsidRDefault="000E5FFD" w:rsidP="000438D8"/>
    <w:p w:rsidR="000438D8" w:rsidRDefault="000438D8" w:rsidP="000438D8"/>
    <w:p w:rsidR="000438D8" w:rsidRPr="000438D8" w:rsidRDefault="000438D8" w:rsidP="000438D8">
      <w:pPr>
        <w:spacing w:line="360" w:lineRule="auto"/>
        <w:jc w:val="center"/>
      </w:pPr>
      <w:r w:rsidRPr="000438D8">
        <w:rPr>
          <w:szCs w:val="26"/>
        </w:rPr>
        <w:t xml:space="preserve">                                                                                  Приложение</w:t>
      </w:r>
    </w:p>
    <w:p w:rsidR="000438D8" w:rsidRPr="000438D8" w:rsidRDefault="000438D8" w:rsidP="000438D8">
      <w:pPr>
        <w:ind w:firstLine="5423"/>
        <w:jc w:val="center"/>
      </w:pPr>
      <w:r w:rsidRPr="000438D8">
        <w:rPr>
          <w:szCs w:val="26"/>
        </w:rPr>
        <w:t xml:space="preserve">      к постановлению администрации </w:t>
      </w:r>
    </w:p>
    <w:p w:rsidR="000438D8" w:rsidRPr="000438D8" w:rsidRDefault="000438D8" w:rsidP="000438D8">
      <w:pPr>
        <w:ind w:firstLine="5423"/>
        <w:jc w:val="right"/>
      </w:pPr>
      <w:r w:rsidRPr="000438D8">
        <w:rPr>
          <w:szCs w:val="26"/>
        </w:rPr>
        <w:t xml:space="preserve">Арсеньевского городского округа </w:t>
      </w:r>
    </w:p>
    <w:p w:rsidR="000438D8" w:rsidRPr="000438D8" w:rsidRDefault="000438D8" w:rsidP="000438D8">
      <w:pPr>
        <w:ind w:firstLine="5236"/>
        <w:jc w:val="center"/>
      </w:pPr>
      <w:r w:rsidRPr="000438D8">
        <w:rPr>
          <w:szCs w:val="26"/>
        </w:rPr>
        <w:t xml:space="preserve">         </w:t>
      </w:r>
      <w:proofErr w:type="gramStart"/>
      <w:r w:rsidRPr="000438D8">
        <w:rPr>
          <w:szCs w:val="26"/>
        </w:rPr>
        <w:t xml:space="preserve">от  </w:t>
      </w:r>
      <w:r w:rsidR="00A97F74">
        <w:rPr>
          <w:szCs w:val="26"/>
          <w:u w:val="single"/>
        </w:rPr>
        <w:t>28</w:t>
      </w:r>
      <w:proofErr w:type="gramEnd"/>
      <w:r w:rsidR="00A97F74">
        <w:rPr>
          <w:szCs w:val="26"/>
          <w:u w:val="single"/>
        </w:rPr>
        <w:t xml:space="preserve"> апреля</w:t>
      </w:r>
      <w:r w:rsidRPr="000438D8">
        <w:rPr>
          <w:szCs w:val="26"/>
        </w:rPr>
        <w:t xml:space="preserve"> 20</w:t>
      </w:r>
      <w:r w:rsidR="00A97F74">
        <w:rPr>
          <w:szCs w:val="26"/>
        </w:rPr>
        <w:t>20</w:t>
      </w:r>
      <w:r w:rsidRPr="000438D8">
        <w:rPr>
          <w:szCs w:val="26"/>
        </w:rPr>
        <w:t xml:space="preserve"> г.  № </w:t>
      </w:r>
      <w:r w:rsidR="00A97F74">
        <w:rPr>
          <w:szCs w:val="26"/>
          <w:u w:val="single"/>
        </w:rPr>
        <w:t>238-па</w:t>
      </w:r>
      <w:r w:rsidRPr="000438D8">
        <w:rPr>
          <w:szCs w:val="26"/>
        </w:rPr>
        <w:t xml:space="preserve">            </w:t>
      </w:r>
    </w:p>
    <w:p w:rsidR="00A97F74" w:rsidRDefault="00A97F74" w:rsidP="000438D8">
      <w:pPr>
        <w:ind w:left="7080"/>
        <w:jc w:val="right"/>
        <w:rPr>
          <w:sz w:val="20"/>
        </w:rPr>
      </w:pPr>
    </w:p>
    <w:p w:rsidR="000438D8" w:rsidRPr="000438D8" w:rsidRDefault="000438D8" w:rsidP="000438D8">
      <w:pPr>
        <w:ind w:left="7080"/>
        <w:jc w:val="right"/>
        <w:rPr>
          <w:sz w:val="20"/>
        </w:rPr>
      </w:pPr>
      <w:bookmarkStart w:id="1" w:name="_GoBack"/>
      <w:bookmarkEnd w:id="1"/>
      <w:r w:rsidRPr="000438D8">
        <w:rPr>
          <w:sz w:val="20"/>
        </w:rPr>
        <w:t>Приложение № 3</w:t>
      </w:r>
    </w:p>
    <w:p w:rsidR="000438D8" w:rsidRPr="000438D8" w:rsidRDefault="000438D8" w:rsidP="000438D8">
      <w:pPr>
        <w:ind w:left="7087" w:hanging="1361"/>
        <w:jc w:val="right"/>
        <w:rPr>
          <w:sz w:val="20"/>
        </w:rPr>
      </w:pPr>
      <w:r w:rsidRPr="000438D8">
        <w:rPr>
          <w:sz w:val="20"/>
        </w:rPr>
        <w:t xml:space="preserve">к административному регламенту </w:t>
      </w:r>
    </w:p>
    <w:p w:rsidR="000438D8" w:rsidRPr="000438D8" w:rsidRDefault="000438D8" w:rsidP="000438D8">
      <w:pPr>
        <w:ind w:left="3540" w:hanging="454"/>
        <w:jc w:val="right"/>
        <w:rPr>
          <w:sz w:val="20"/>
        </w:rPr>
      </w:pPr>
      <w:r w:rsidRPr="000438D8">
        <w:rPr>
          <w:sz w:val="20"/>
        </w:rPr>
        <w:t xml:space="preserve">предоставления муниципальной услуги </w:t>
      </w:r>
    </w:p>
    <w:p w:rsidR="000438D8" w:rsidRPr="000438D8" w:rsidRDefault="000438D8" w:rsidP="000438D8">
      <w:pPr>
        <w:ind w:left="3540" w:hanging="454"/>
        <w:jc w:val="right"/>
        <w:rPr>
          <w:sz w:val="20"/>
        </w:rPr>
      </w:pPr>
      <w:r w:rsidRPr="000438D8">
        <w:rPr>
          <w:sz w:val="20"/>
        </w:rPr>
        <w:t>«Выдача градостроительных планов земельных участков»</w:t>
      </w:r>
    </w:p>
    <w:p w:rsidR="000438D8" w:rsidRPr="000438D8" w:rsidRDefault="000438D8" w:rsidP="000438D8">
      <w:pPr>
        <w:pStyle w:val="ConsPlusNonformat"/>
        <w:jc w:val="center"/>
        <w:rPr>
          <w:rFonts w:ascii="Times New Roman" w:hAnsi="Times New Roman" w:cs="Times New Roman"/>
        </w:rPr>
      </w:pPr>
    </w:p>
    <w:p w:rsidR="000438D8" w:rsidRPr="000438D8" w:rsidRDefault="000438D8" w:rsidP="000438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38D8">
        <w:rPr>
          <w:rFonts w:ascii="Times New Roman" w:hAnsi="Times New Roman" w:cs="Times New Roman"/>
          <w:sz w:val="24"/>
          <w:szCs w:val="24"/>
        </w:rPr>
        <w:t>Форма заявления для предоставления муниципальной услуги</w:t>
      </w:r>
    </w:p>
    <w:p w:rsidR="000438D8" w:rsidRPr="000438D8" w:rsidRDefault="000438D8" w:rsidP="000438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38D8">
        <w:rPr>
          <w:rFonts w:ascii="Times New Roman" w:hAnsi="Times New Roman" w:cs="Times New Roman"/>
          <w:sz w:val="24"/>
          <w:szCs w:val="24"/>
        </w:rPr>
        <w:t xml:space="preserve"> «Выдача градостроительных планов земельных участков» через МФЦ</w:t>
      </w:r>
    </w:p>
    <w:p w:rsidR="000438D8" w:rsidRPr="000438D8" w:rsidRDefault="000438D8" w:rsidP="000438D8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0438D8" w:rsidRPr="000438D8" w:rsidRDefault="000438D8" w:rsidP="000438D8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0438D8">
        <w:rPr>
          <w:rFonts w:ascii="Times New Roman" w:hAnsi="Times New Roman" w:cs="Times New Roman"/>
          <w:sz w:val="16"/>
          <w:szCs w:val="16"/>
        </w:rPr>
        <w:lastRenderedPageBreak/>
        <w:t>В администрацию</w:t>
      </w:r>
      <w:r w:rsidRPr="000438D8">
        <w:rPr>
          <w:rFonts w:ascii="Times New Roman" w:hAnsi="Times New Roman" w:cs="Times New Roman"/>
          <w:sz w:val="16"/>
          <w:szCs w:val="16"/>
          <w:u w:val="single"/>
        </w:rPr>
        <w:t>_____________________</w:t>
      </w:r>
    </w:p>
    <w:p w:rsidR="000438D8" w:rsidRPr="000438D8" w:rsidRDefault="000438D8" w:rsidP="000438D8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38D8">
        <w:rPr>
          <w:rFonts w:ascii="Times New Roman" w:hAnsi="Times New Roman" w:cs="Times New Roman"/>
          <w:sz w:val="16"/>
          <w:szCs w:val="16"/>
        </w:rPr>
        <w:t>Заявитель:_</w:t>
      </w:r>
      <w:proofErr w:type="gramEnd"/>
      <w:r w:rsidRPr="000438D8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0438D8" w:rsidRPr="000438D8" w:rsidRDefault="000438D8" w:rsidP="000438D8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0438D8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0438D8" w:rsidRPr="000438D8" w:rsidRDefault="000438D8" w:rsidP="000438D8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0438D8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 (если заявителем является физическое лицо)</w:t>
      </w:r>
    </w:p>
    <w:p w:rsidR="000438D8" w:rsidRPr="000438D8" w:rsidRDefault="000438D8" w:rsidP="000438D8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0438D8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0438D8" w:rsidRPr="000438D8" w:rsidRDefault="000438D8" w:rsidP="000438D8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0438D8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0438D8" w:rsidRPr="000438D8" w:rsidRDefault="000438D8" w:rsidP="000438D8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0438D8">
        <w:rPr>
          <w:rFonts w:ascii="Times New Roman" w:hAnsi="Times New Roman" w:cs="Times New Roman"/>
          <w:sz w:val="16"/>
          <w:szCs w:val="16"/>
        </w:rPr>
        <w:t>(наименование документа, серия, номер, кем выдан, когда выдан)</w:t>
      </w:r>
    </w:p>
    <w:p w:rsidR="000438D8" w:rsidRPr="000438D8" w:rsidRDefault="000438D8" w:rsidP="000438D8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38D8">
        <w:rPr>
          <w:rFonts w:ascii="Times New Roman" w:hAnsi="Times New Roman" w:cs="Times New Roman"/>
          <w:sz w:val="16"/>
          <w:szCs w:val="16"/>
        </w:rPr>
        <w:t>адрес:_</w:t>
      </w:r>
      <w:proofErr w:type="gramEnd"/>
      <w:r w:rsidRPr="000438D8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438D8" w:rsidRPr="000438D8" w:rsidRDefault="000438D8" w:rsidP="000438D8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0438D8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0438D8" w:rsidRPr="000438D8" w:rsidRDefault="000438D8" w:rsidP="000438D8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0438D8">
        <w:rPr>
          <w:rFonts w:ascii="Times New Roman" w:hAnsi="Times New Roman" w:cs="Times New Roman"/>
          <w:sz w:val="16"/>
          <w:szCs w:val="16"/>
        </w:rPr>
        <w:t xml:space="preserve">Телефон </w:t>
      </w:r>
      <w:proofErr w:type="gramStart"/>
      <w:r w:rsidRPr="000438D8">
        <w:rPr>
          <w:rFonts w:ascii="Times New Roman" w:hAnsi="Times New Roman" w:cs="Times New Roman"/>
          <w:sz w:val="16"/>
          <w:szCs w:val="16"/>
        </w:rPr>
        <w:t>заявителя:_</w:t>
      </w:r>
      <w:proofErr w:type="gramEnd"/>
      <w:r w:rsidRPr="000438D8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0438D8" w:rsidRPr="000438D8" w:rsidRDefault="000438D8" w:rsidP="000438D8">
      <w:pPr>
        <w:pStyle w:val="ConsPlusNonformat"/>
        <w:ind w:left="5103"/>
        <w:rPr>
          <w:rFonts w:ascii="Times New Roman" w:hAnsi="Times New Roman" w:cs="Times New Roman"/>
        </w:rPr>
      </w:pPr>
    </w:p>
    <w:p w:rsidR="000438D8" w:rsidRPr="000438D8" w:rsidRDefault="000438D8" w:rsidP="000438D8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b/>
          <w:sz w:val="20"/>
        </w:rPr>
        <w:t>ЗАЯВЛЕНИЕ</w:t>
      </w:r>
    </w:p>
    <w:p w:rsidR="000438D8" w:rsidRPr="000438D8" w:rsidRDefault="000438D8" w:rsidP="000438D8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0438D8">
        <w:rPr>
          <w:rFonts w:ascii="Times New Roman" w:hAnsi="Times New Roman" w:cs="Times New Roman"/>
          <w:b/>
          <w:sz w:val="20"/>
        </w:rPr>
        <w:t>О ВЫДАЧЕ ГРАДОСТРОИТЕЛЬНОГО ПЛАНА ЗЕМЕЛЬНОГО УЧАСТКА</w:t>
      </w: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>Прошу подготовить и выдать градостроительный план земельного участка в целях осуществления строительства/реконструкции (нужное подчеркнуть) объекта капитального</w:t>
      </w:r>
    </w:p>
    <w:p w:rsidR="000438D8" w:rsidRPr="000438D8" w:rsidRDefault="000438D8" w:rsidP="000438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>строительства___________________________________________________________________</w:t>
      </w:r>
    </w:p>
    <w:p w:rsidR="000438D8" w:rsidRPr="000438D8" w:rsidRDefault="000438D8" w:rsidP="000438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>Кадастровый номер______________________________________________________________</w:t>
      </w: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 xml:space="preserve">место расположения земельного </w:t>
      </w:r>
      <w:proofErr w:type="gramStart"/>
      <w:r w:rsidRPr="000438D8">
        <w:rPr>
          <w:rFonts w:ascii="Times New Roman" w:hAnsi="Times New Roman" w:cs="Times New Roman"/>
          <w:sz w:val="20"/>
        </w:rPr>
        <w:t>участка:_</w:t>
      </w:r>
      <w:proofErr w:type="gramEnd"/>
      <w:r w:rsidRPr="000438D8">
        <w:rPr>
          <w:rFonts w:ascii="Times New Roman" w:hAnsi="Times New Roman" w:cs="Times New Roman"/>
          <w:sz w:val="20"/>
        </w:rPr>
        <w:t>_________________________________________</w:t>
      </w:r>
    </w:p>
    <w:p w:rsidR="000438D8" w:rsidRPr="000438D8" w:rsidRDefault="000438D8" w:rsidP="000438D8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>(субъект, город, район, улица, номер участка)</w:t>
      </w:r>
    </w:p>
    <w:p w:rsidR="000438D8" w:rsidRPr="000438D8" w:rsidRDefault="000438D8" w:rsidP="000438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>________________________________________________________________________________</w:t>
      </w:r>
    </w:p>
    <w:p w:rsidR="000438D8" w:rsidRPr="000438D8" w:rsidRDefault="000438D8" w:rsidP="000438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 xml:space="preserve">Площадь земельного </w:t>
      </w:r>
      <w:proofErr w:type="gramStart"/>
      <w:r w:rsidRPr="000438D8">
        <w:rPr>
          <w:rFonts w:ascii="Times New Roman" w:hAnsi="Times New Roman" w:cs="Times New Roman"/>
          <w:sz w:val="20"/>
        </w:rPr>
        <w:t>участка:_</w:t>
      </w:r>
      <w:proofErr w:type="gramEnd"/>
      <w:r w:rsidRPr="000438D8">
        <w:rPr>
          <w:rFonts w:ascii="Times New Roman" w:hAnsi="Times New Roman" w:cs="Times New Roman"/>
          <w:sz w:val="20"/>
        </w:rPr>
        <w:t>____________________________________________________</w:t>
      </w: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>Информация о расположенных в границах земельного участка объектах капитального</w:t>
      </w: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>строительства с указанием параметров (при их наличии)</w:t>
      </w: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>________________________________________________________________________________</w:t>
      </w: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>_______________________________ от" ___" ________________ 20___ г. N ___________</w:t>
      </w: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0438D8" w:rsidRPr="000438D8" w:rsidTr="00EA2464">
        <w:trPr>
          <w:trHeight w:val="2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D8" w:rsidRPr="000438D8" w:rsidRDefault="000438D8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0438D8" w:rsidRPr="000438D8" w:rsidRDefault="000438D8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0438D8">
              <w:rPr>
                <w:rFonts w:ascii="Times New Roman" w:hAnsi="Times New Roman" w:cs="Times New Roman"/>
                <w:sz w:val="20"/>
              </w:rPr>
              <w:t>выдать лично в МФЦ;</w:t>
            </w:r>
          </w:p>
        </w:tc>
      </w:tr>
      <w:tr w:rsidR="000438D8" w:rsidRPr="000438D8" w:rsidTr="00EA2464">
        <w:trPr>
          <w:trHeight w:val="2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D8" w:rsidRPr="000438D8" w:rsidRDefault="000438D8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0438D8" w:rsidRPr="000438D8" w:rsidRDefault="000438D8" w:rsidP="00EA2464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r w:rsidRPr="000438D8">
              <w:rPr>
                <w:rFonts w:ascii="Times New Roman" w:hAnsi="Times New Roman" w:cs="Times New Roman"/>
                <w:sz w:val="20"/>
              </w:rPr>
              <w:t>направить почтовой связью по адресу:_______________________________________</w:t>
            </w:r>
          </w:p>
        </w:tc>
      </w:tr>
    </w:tbl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>_______________________________________________________________________________.</w:t>
      </w: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lastRenderedPageBreak/>
        <w:t>_____________              _________    _____________________________________</w:t>
      </w:r>
    </w:p>
    <w:p w:rsidR="000438D8" w:rsidRPr="000438D8" w:rsidRDefault="000438D8" w:rsidP="000438D8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438D8">
        <w:rPr>
          <w:rFonts w:ascii="Times New Roman" w:hAnsi="Times New Roman" w:cs="Times New Roman"/>
          <w:sz w:val="20"/>
        </w:rPr>
        <w:t xml:space="preserve">       (</w:t>
      </w:r>
      <w:proofErr w:type="gramStart"/>
      <w:r w:rsidRPr="000438D8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0438D8">
        <w:rPr>
          <w:rFonts w:ascii="Times New Roman" w:hAnsi="Times New Roman" w:cs="Times New Roman"/>
          <w:sz w:val="20"/>
        </w:rPr>
        <w:t xml:space="preserve">                   (подпись)     (Фамилия И.О. заявителя (представителя заявителя)</w:t>
      </w:r>
    </w:p>
    <w:p w:rsidR="000438D8" w:rsidRPr="000438D8" w:rsidRDefault="000438D8" w:rsidP="000438D8">
      <w:pPr>
        <w:rPr>
          <w:sz w:val="20"/>
        </w:rPr>
      </w:pPr>
      <w:r w:rsidRPr="000438D8">
        <w:rPr>
          <w:sz w:val="20"/>
        </w:rPr>
        <w:t xml:space="preserve">                              М.П.</w:t>
      </w:r>
    </w:p>
    <w:sectPr w:rsidR="000438D8" w:rsidRPr="000438D8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D2" w:rsidRDefault="00BF6B0E">
      <w:r>
        <w:separator/>
      </w:r>
    </w:p>
  </w:endnote>
  <w:endnote w:type="continuationSeparator" w:id="0">
    <w:p w:rsidR="00C364D2" w:rsidRDefault="00BF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D2" w:rsidRDefault="00BF6B0E">
      <w:r>
        <w:separator/>
      </w:r>
    </w:p>
  </w:footnote>
  <w:footnote w:type="continuationSeparator" w:id="0">
    <w:p w:rsidR="00C364D2" w:rsidRDefault="00BF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FFD" w:rsidRDefault="000E5FF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FFD" w:rsidRDefault="00BF6B0E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FD"/>
    <w:rsid w:val="000438D8"/>
    <w:rsid w:val="000E5FFD"/>
    <w:rsid w:val="00A97F74"/>
    <w:rsid w:val="00BF6B0E"/>
    <w:rsid w:val="00C3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E486"/>
  <w15:docId w15:val="{AF7660FE-693C-4FC7-9C79-C57ADCEB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0E60-7CD8-4475-83E5-612EAD9F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728</Words>
  <Characters>4154</Characters>
  <Application>Microsoft Office Word</Application>
  <DocSecurity>0</DocSecurity>
  <Lines>34</Lines>
  <Paragraphs>9</Paragraphs>
  <ScaleCrop>false</ScaleCrop>
  <Company>oem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44</cp:revision>
  <cp:lastPrinted>2020-04-27T11:29:00Z</cp:lastPrinted>
  <dcterms:created xsi:type="dcterms:W3CDTF">2018-10-02T23:14:00Z</dcterms:created>
  <dcterms:modified xsi:type="dcterms:W3CDTF">2020-04-28T06:17:00Z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